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0921" w:rsidRDefault="00A50921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3823" w:rsidRDefault="006F3823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F3823" w:rsidRDefault="006F3823" w:rsidP="00A509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A44FC" w:rsidRPr="00132F49" w:rsidRDefault="00132F49" w:rsidP="00A5092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</w:t>
      </w:r>
      <w:r w:rsidR="00A50921" w:rsidRPr="00132F4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ส่วนที่  </w:t>
      </w:r>
      <w:r w:rsidR="00A50921" w:rsidRPr="00132F49">
        <w:rPr>
          <w:rFonts w:ascii="TH SarabunIT๙" w:hAnsi="TH SarabunIT๙" w:cs="TH SarabunIT๙"/>
          <w:b/>
          <w:bCs/>
          <w:sz w:val="60"/>
          <w:szCs w:val="60"/>
        </w:rPr>
        <w:t>3</w:t>
      </w:r>
    </w:p>
    <w:p w:rsidR="00A50921" w:rsidRPr="00132F49" w:rsidRDefault="00132F49" w:rsidP="00A50921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</w:t>
      </w:r>
      <w:r w:rsidR="00A50921" w:rsidRPr="00132F49">
        <w:rPr>
          <w:rFonts w:ascii="TH SarabunIT๙" w:hAnsi="TH SarabunIT๙" w:cs="TH SarabunIT๙"/>
          <w:b/>
          <w:bCs/>
          <w:sz w:val="60"/>
          <w:szCs w:val="60"/>
          <w:cs/>
        </w:rPr>
        <w:t>สรุปผลการพัฒนาที่ผ่านมา</w:t>
      </w:r>
    </w:p>
    <w:sectPr w:rsidR="00A50921" w:rsidRPr="00132F49" w:rsidSect="00C9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50921"/>
    <w:rsid w:val="00132F49"/>
    <w:rsid w:val="002A44FC"/>
    <w:rsid w:val="005218BB"/>
    <w:rsid w:val="006F3823"/>
    <w:rsid w:val="009D4C74"/>
    <w:rsid w:val="00A50921"/>
    <w:rsid w:val="00B40619"/>
    <w:rsid w:val="00C17CEB"/>
    <w:rsid w:val="00C97E9A"/>
    <w:rsid w:val="00F6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5</cp:revision>
  <cp:lastPrinted>2013-06-19T07:33:00Z</cp:lastPrinted>
  <dcterms:created xsi:type="dcterms:W3CDTF">2013-06-10T06:39:00Z</dcterms:created>
  <dcterms:modified xsi:type="dcterms:W3CDTF">2015-05-06T03:04:00Z</dcterms:modified>
</cp:coreProperties>
</file>